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8217E" w14:textId="77777777" w:rsidR="00E76B1B" w:rsidRPr="00E76B1B" w:rsidRDefault="00E76B1B" w:rsidP="00E76B1B">
      <w:pPr>
        <w:rPr>
          <w:sz w:val="36"/>
          <w:szCs w:val="36"/>
        </w:rPr>
      </w:pPr>
      <w:r w:rsidRPr="00E76B1B">
        <w:rPr>
          <w:sz w:val="36"/>
          <w:szCs w:val="36"/>
        </w:rPr>
        <w:t>Alma Orienta</w:t>
      </w:r>
    </w:p>
    <w:p w14:paraId="3E19B0D3" w14:textId="77777777" w:rsidR="00E76B1B" w:rsidRDefault="00E76B1B" w:rsidP="00E76B1B">
      <w:r>
        <w:t xml:space="preserve"> </w:t>
      </w:r>
    </w:p>
    <w:p w14:paraId="7AA15528" w14:textId="77777777" w:rsidR="00E76B1B" w:rsidRDefault="00E76B1B" w:rsidP="00E76B1B">
      <w:r>
        <w:t>Si è conclusa Alma Orienta, la manifestazione dell’Università di Bologna dedicata all’orientamento universitario per gli studenti e le studentesse della scuola superiore. Per quanti non hanno potuto partecipare alla nostra manifestazione, sarà possibile rivedere le principali presentazioni dei corsi di studio e delle modalità di ammissione.</w:t>
      </w:r>
    </w:p>
    <w:p w14:paraId="1A4CDCD0" w14:textId="77777777" w:rsidR="00E76B1B" w:rsidRDefault="00E76B1B" w:rsidP="00E76B1B">
      <w:r>
        <w:t>Lo potranno fare collegandosi al sito almaorienta.unibo.it</w:t>
      </w:r>
    </w:p>
    <w:p w14:paraId="6E82A3B0" w14:textId="24CE82B0" w:rsidR="00DB31A7" w:rsidRDefault="00E76B1B" w:rsidP="00E76B1B">
      <w:r>
        <w:t xml:space="preserve">oppure attraverso la nostra app per l’orientamento </w:t>
      </w:r>
      <w:proofErr w:type="spellStart"/>
      <w:r>
        <w:t>myAlmaOrienta</w:t>
      </w:r>
      <w:proofErr w:type="spellEnd"/>
    </w:p>
    <w:p w14:paraId="09E7E1C0" w14:textId="77777777" w:rsidR="00E76B1B" w:rsidRDefault="00E76B1B" w:rsidP="00E76B1B"/>
    <w:p w14:paraId="77C22546" w14:textId="1FCC425E" w:rsidR="00351031" w:rsidRDefault="00E76B1B" w:rsidP="00E76B1B">
      <w:r>
        <w:t>Sempre accedendo al sito o utilizzando l’app si potranno conoscere tutte le prossime iniziative, come gli Open Day dei singoli corsi di laura, durante i quali sarà possibile fare domande e confrontarsi con docenti e studenti del corso.</w:t>
      </w:r>
    </w:p>
    <w:sectPr w:rsidR="003510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B1B"/>
    <w:rsid w:val="00351031"/>
    <w:rsid w:val="00DB31A7"/>
    <w:rsid w:val="00E7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84D4E"/>
  <w15:chartTrackingRefBased/>
  <w15:docId w15:val="{12A30CE9-91B0-41D0-BBFB-52FC495AD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88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Lagomarsino</dc:creator>
  <cp:keywords/>
  <dc:description/>
  <cp:lastModifiedBy>Ilaria Lagomarsino</cp:lastModifiedBy>
  <cp:revision>3</cp:revision>
  <dcterms:created xsi:type="dcterms:W3CDTF">2021-03-13T12:10:00Z</dcterms:created>
  <dcterms:modified xsi:type="dcterms:W3CDTF">2021-03-13T12:11:00Z</dcterms:modified>
</cp:coreProperties>
</file>